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6A60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«Сюмси ёрос»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  <w:r w:rsidR="003617B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7923">
        <w:rPr>
          <w:rFonts w:ascii="Times New Roman" w:hAnsi="Times New Roman" w:cs="Times New Roman"/>
          <w:sz w:val="28"/>
          <w:szCs w:val="28"/>
        </w:rPr>
        <w:t>1</w:t>
      </w:r>
      <w:r w:rsidR="00C84576">
        <w:rPr>
          <w:rFonts w:ascii="Times New Roman" w:hAnsi="Times New Roman" w:cs="Times New Roman"/>
          <w:sz w:val="28"/>
          <w:szCs w:val="28"/>
        </w:rPr>
        <w:t>8</w:t>
      </w:r>
      <w:r w:rsidR="007F65D6"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3617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</w:t>
      </w:r>
      <w:r w:rsidR="003617B4">
        <w:rPr>
          <w:rFonts w:ascii="Times New Roman" w:hAnsi="Times New Roman" w:cs="Times New Roman"/>
          <w:sz w:val="28"/>
          <w:szCs w:val="28"/>
        </w:rPr>
        <w:t xml:space="preserve">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№ </w:t>
      </w:r>
      <w:r w:rsidR="006D412D">
        <w:rPr>
          <w:rFonts w:ascii="Times New Roman" w:hAnsi="Times New Roman" w:cs="Times New Roman"/>
          <w:sz w:val="28"/>
          <w:szCs w:val="28"/>
        </w:rPr>
        <w:t>242/1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учреждения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92DD6" w:rsidRPr="00492DD6">
        <w:rPr>
          <w:rFonts w:ascii="Times New Roman" w:hAnsi="Times New Roman" w:cs="Times New Roman"/>
          <w:sz w:val="28"/>
          <w:szCs w:val="28"/>
        </w:rPr>
        <w:t>Централизованная бухгалтерия образовательных учреждений Сюмсинского района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49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целях приведения Устава </w:t>
      </w:r>
      <w:r w:rsidR="00492DD6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92DD6">
        <w:rPr>
          <w:rFonts w:ascii="Times New Roman" w:hAnsi="Times New Roman" w:cs="Times New Roman"/>
          <w:sz w:val="28"/>
          <w:szCs w:val="28"/>
          <w:lang w:eastAsia="ru-RU"/>
        </w:rPr>
        <w:t>казённого учреждения «</w:t>
      </w:r>
      <w:r w:rsidR="00492DD6" w:rsidRPr="00492DD6">
        <w:rPr>
          <w:rFonts w:ascii="Times New Roman" w:hAnsi="Times New Roman" w:cs="Times New Roman"/>
          <w:sz w:val="28"/>
          <w:szCs w:val="28"/>
        </w:rPr>
        <w:t>Централизованная бухгалтерия образовательных учреждений Сюмсинского района</w:t>
      </w:r>
      <w:r w:rsidR="00492DD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A2E0C">
        <w:rPr>
          <w:rFonts w:ascii="Times New Roman" w:hAnsi="Times New Roman" w:cs="Times New Roman"/>
          <w:sz w:val="28"/>
          <w:szCs w:val="28"/>
        </w:rPr>
        <w:t xml:space="preserve"> в</w:t>
      </w:r>
      <w:r w:rsidR="003617B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«Сюмсинский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="003617B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EB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1337D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492DD6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92DD6">
        <w:rPr>
          <w:rFonts w:ascii="Times New Roman" w:hAnsi="Times New Roman" w:cs="Times New Roman"/>
          <w:sz w:val="28"/>
          <w:szCs w:val="28"/>
          <w:lang w:eastAsia="ru-RU"/>
        </w:rPr>
        <w:t>казённого учреждения «</w:t>
      </w:r>
      <w:r w:rsidR="00492DD6" w:rsidRPr="00492DD6">
        <w:rPr>
          <w:rFonts w:ascii="Times New Roman" w:hAnsi="Times New Roman" w:cs="Times New Roman"/>
          <w:sz w:val="28"/>
          <w:szCs w:val="28"/>
        </w:rPr>
        <w:t>Централизованная бухгалтерия образовательных учреждений Сюмсинского района</w:t>
      </w:r>
      <w:r w:rsidR="00492DD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E7C94" w:rsidRPr="00EB050C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 w:rsidR="007F65D6">
        <w:rPr>
          <w:rFonts w:ascii="Times New Roman" w:hAnsi="Times New Roman" w:cs="Times New Roman"/>
          <w:sz w:val="28"/>
          <w:szCs w:val="28"/>
        </w:rPr>
        <w:t xml:space="preserve"> </w:t>
      </w:r>
      <w:r w:rsidR="00492DD6" w:rsidRPr="00492DD6">
        <w:rPr>
          <w:rFonts w:ascii="Times New Roman" w:hAnsi="Times New Roman" w:cs="Times New Roman"/>
          <w:sz w:val="28"/>
          <w:szCs w:val="28"/>
        </w:rPr>
        <w:t xml:space="preserve">от </w:t>
      </w:r>
      <w:r w:rsidR="0021337D">
        <w:rPr>
          <w:rFonts w:ascii="Times New Roman" w:hAnsi="Times New Roman" w:cs="Times New Roman"/>
          <w:sz w:val="28"/>
          <w:szCs w:val="28"/>
        </w:rPr>
        <w:t>14 мая</w:t>
      </w:r>
      <w:r w:rsidR="00492DD6" w:rsidRPr="00492DD6">
        <w:rPr>
          <w:rFonts w:ascii="Times New Roman" w:hAnsi="Times New Roman" w:cs="Times New Roman"/>
          <w:sz w:val="28"/>
          <w:szCs w:val="28"/>
        </w:rPr>
        <w:t xml:space="preserve"> 2015 года № 26</w:t>
      </w:r>
      <w:r w:rsidR="0021337D">
        <w:rPr>
          <w:rFonts w:ascii="Times New Roman" w:hAnsi="Times New Roman" w:cs="Times New Roman"/>
          <w:sz w:val="28"/>
          <w:szCs w:val="28"/>
        </w:rPr>
        <w:t>9</w:t>
      </w:r>
      <w:r w:rsidR="00492DD6" w:rsidRPr="00492DD6">
        <w:rPr>
          <w:rFonts w:ascii="Times New Roman" w:hAnsi="Times New Roman" w:cs="Times New Roman"/>
          <w:sz w:val="28"/>
          <w:szCs w:val="28"/>
        </w:rPr>
        <w:t xml:space="preserve"> «</w:t>
      </w:r>
      <w:r w:rsidR="0021337D">
        <w:rPr>
          <w:rFonts w:ascii="Times New Roman" w:hAnsi="Times New Roman" w:cs="Times New Roman"/>
          <w:sz w:val="28"/>
          <w:szCs w:val="28"/>
        </w:rPr>
        <w:t>Об утверждении Устава</w:t>
      </w:r>
      <w:r w:rsidR="00492DD6" w:rsidRPr="00492DD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92DD6">
        <w:rPr>
          <w:rFonts w:ascii="Times New Roman" w:hAnsi="Times New Roman" w:cs="Times New Roman"/>
          <w:sz w:val="28"/>
          <w:szCs w:val="28"/>
        </w:rPr>
        <w:t>казё</w:t>
      </w:r>
      <w:r w:rsidR="00492DD6" w:rsidRPr="00492DD6">
        <w:rPr>
          <w:rFonts w:ascii="Times New Roman" w:hAnsi="Times New Roman" w:cs="Times New Roman"/>
          <w:sz w:val="28"/>
          <w:szCs w:val="28"/>
        </w:rPr>
        <w:t>нного учреждения «Централизованная бухгалтерия образовательных учреждений Сюмсинского района»</w:t>
      </w:r>
      <w:r w:rsidR="00177926" w:rsidRPr="00492DD6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337D">
        <w:rPr>
          <w:rFonts w:ascii="Times New Roman" w:hAnsi="Times New Roman" w:cs="Times New Roman"/>
          <w:sz w:val="28"/>
          <w:szCs w:val="28"/>
        </w:rPr>
        <w:t>Начальнику</w:t>
      </w:r>
      <w:r w:rsidR="003617B4">
        <w:rPr>
          <w:rFonts w:ascii="Times New Roman" w:hAnsi="Times New Roman" w:cs="Times New Roman"/>
          <w:sz w:val="28"/>
          <w:szCs w:val="28"/>
        </w:rPr>
        <w:t xml:space="preserve"> </w:t>
      </w:r>
      <w:r w:rsidR="0021337D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1337D">
        <w:rPr>
          <w:rFonts w:ascii="Times New Roman" w:hAnsi="Times New Roman" w:cs="Times New Roman"/>
          <w:sz w:val="28"/>
          <w:szCs w:val="28"/>
          <w:lang w:eastAsia="ru-RU"/>
        </w:rPr>
        <w:t>казённого учреждения «</w:t>
      </w:r>
      <w:r w:rsidR="0021337D" w:rsidRPr="00492DD6">
        <w:rPr>
          <w:rFonts w:ascii="Times New Roman" w:hAnsi="Times New Roman" w:cs="Times New Roman"/>
          <w:sz w:val="28"/>
          <w:szCs w:val="28"/>
        </w:rPr>
        <w:t>Централизованная бухгалтерия образовательных учреждений Сюмсинского района</w:t>
      </w:r>
      <w:r w:rsidR="002133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617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337D">
        <w:rPr>
          <w:rFonts w:ascii="Times New Roman" w:hAnsi="Times New Roman" w:cs="Times New Roman"/>
          <w:sz w:val="28"/>
          <w:szCs w:val="28"/>
        </w:rPr>
        <w:t>Зяблицевой Татьяне Георгиевне</w:t>
      </w:r>
      <w:r w:rsidR="003617B4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2E00DA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21337D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1337D">
        <w:rPr>
          <w:rFonts w:ascii="Times New Roman" w:hAnsi="Times New Roman" w:cs="Times New Roman"/>
          <w:sz w:val="28"/>
          <w:szCs w:val="28"/>
          <w:lang w:eastAsia="ru-RU"/>
        </w:rPr>
        <w:t>казённого учреждения «</w:t>
      </w:r>
      <w:r w:rsidR="0021337D" w:rsidRPr="00492DD6">
        <w:rPr>
          <w:rFonts w:ascii="Times New Roman" w:hAnsi="Times New Roman" w:cs="Times New Roman"/>
          <w:sz w:val="28"/>
          <w:szCs w:val="28"/>
        </w:rPr>
        <w:t>Централизованная бухгалтерия образовательных учреждений Сюмсинского района</w:t>
      </w:r>
      <w:r w:rsidR="002133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7F574B">
        <w:rPr>
          <w:rFonts w:ascii="Times New Roman" w:hAnsi="Times New Roman" w:cs="Times New Roman"/>
          <w:sz w:val="28"/>
          <w:szCs w:val="28"/>
        </w:rPr>
        <w:t>настоящего</w:t>
      </w:r>
      <w:r w:rsidRPr="001F637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образования Администрации муниципального образования «Сюмсинский район».</w:t>
      </w:r>
    </w:p>
    <w:p w:rsidR="00E643D8" w:rsidRPr="001F6375" w:rsidRDefault="00E643D8" w:rsidP="003D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4B" w:rsidRDefault="007F574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643D8" w:rsidRDefault="007F574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</w:t>
      </w:r>
      <w:r w:rsidR="0036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361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В.И.Семенов</w:t>
      </w:r>
    </w:p>
    <w:p w:rsidR="00017621" w:rsidRDefault="000176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17621" w:rsidRDefault="00017621" w:rsidP="0001762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17621" w:rsidRDefault="00017621" w:rsidP="0001762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17621" w:rsidRDefault="00017621" w:rsidP="0001762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17621" w:rsidRDefault="00017621" w:rsidP="0001762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</w:p>
    <w:p w:rsidR="00017621" w:rsidRDefault="00017621" w:rsidP="00017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18 июня 2019 года № 242/1</w:t>
      </w:r>
    </w:p>
    <w:p w:rsidR="00017621" w:rsidRDefault="00017621" w:rsidP="00017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621" w:rsidRDefault="00017621" w:rsidP="00017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в Устав муниципального казённого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образовательных учреждений </w:t>
      </w:r>
    </w:p>
    <w:p w:rsidR="00017621" w:rsidRDefault="00017621" w:rsidP="00017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Сюмсинского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17621" w:rsidRDefault="00017621" w:rsidP="00017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621" w:rsidRDefault="00017621" w:rsidP="00017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5.3. дополнить подпунктом 18 следующего содержания: «18)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коррупции»».</w:t>
      </w:r>
    </w:p>
    <w:p w:rsidR="00017621" w:rsidRDefault="00017621" w:rsidP="00017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621" w:rsidRDefault="00017621" w:rsidP="000176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7621" w:rsidRPr="001F6375" w:rsidRDefault="000176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621" w:rsidRPr="001F6375" w:rsidSect="00673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CD" w:rsidRDefault="00E80DCD" w:rsidP="000D1165">
      <w:pPr>
        <w:spacing w:after="0" w:line="240" w:lineRule="auto"/>
      </w:pPr>
      <w:r>
        <w:separator/>
      </w:r>
    </w:p>
  </w:endnote>
  <w:endnote w:type="continuationSeparator" w:id="0">
    <w:p w:rsidR="00E80DCD" w:rsidRDefault="00E80DCD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65" w:rsidRDefault="000D11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65" w:rsidRDefault="000D11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65" w:rsidRDefault="000D1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CD" w:rsidRDefault="00E80DCD" w:rsidP="000D1165">
      <w:pPr>
        <w:spacing w:after="0" w:line="240" w:lineRule="auto"/>
      </w:pPr>
      <w:r>
        <w:separator/>
      </w:r>
    </w:p>
  </w:footnote>
  <w:footnote w:type="continuationSeparator" w:id="0">
    <w:p w:rsidR="00E80DCD" w:rsidRDefault="00E80DCD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165" w:rsidRDefault="000D11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9C512B">
    <w:pPr>
      <w:pStyle w:val="a9"/>
      <w:jc w:val="center"/>
    </w:pPr>
    <w:r>
      <w:fldChar w:fldCharType="begin"/>
    </w:r>
    <w:r w:rsidR="00C72AA8">
      <w:instrText xml:space="preserve"> PAGE   \* MERGEFORMAT </w:instrText>
    </w:r>
    <w:r>
      <w:fldChar w:fldCharType="separate"/>
    </w:r>
    <w:r w:rsidR="00017621">
      <w:rPr>
        <w:noProof/>
      </w:rPr>
      <w:t>2</w:t>
    </w:r>
    <w:r>
      <w:rPr>
        <w:noProof/>
      </w:rPr>
      <w:fldChar w:fldCharType="end"/>
    </w:r>
  </w:p>
  <w:p w:rsidR="000D1165" w:rsidRDefault="000D11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17621"/>
    <w:rsid w:val="00026635"/>
    <w:rsid w:val="000366A4"/>
    <w:rsid w:val="00073577"/>
    <w:rsid w:val="000B7BEA"/>
    <w:rsid w:val="000D1165"/>
    <w:rsid w:val="000F7DF4"/>
    <w:rsid w:val="00113AD9"/>
    <w:rsid w:val="00177926"/>
    <w:rsid w:val="00196D32"/>
    <w:rsid w:val="001F6375"/>
    <w:rsid w:val="002013A5"/>
    <w:rsid w:val="0021337D"/>
    <w:rsid w:val="002A2771"/>
    <w:rsid w:val="002B77EF"/>
    <w:rsid w:val="002E00DA"/>
    <w:rsid w:val="003617B4"/>
    <w:rsid w:val="0038135C"/>
    <w:rsid w:val="003C7157"/>
    <w:rsid w:val="003D77AF"/>
    <w:rsid w:val="003D7E34"/>
    <w:rsid w:val="003E109F"/>
    <w:rsid w:val="00422791"/>
    <w:rsid w:val="00492DD6"/>
    <w:rsid w:val="004938CE"/>
    <w:rsid w:val="00495213"/>
    <w:rsid w:val="00542213"/>
    <w:rsid w:val="00563215"/>
    <w:rsid w:val="00574F17"/>
    <w:rsid w:val="005C7C84"/>
    <w:rsid w:val="006241FC"/>
    <w:rsid w:val="006664BA"/>
    <w:rsid w:val="00673C2E"/>
    <w:rsid w:val="00682445"/>
    <w:rsid w:val="00696F9E"/>
    <w:rsid w:val="006A6029"/>
    <w:rsid w:val="006B0359"/>
    <w:rsid w:val="006D412D"/>
    <w:rsid w:val="0070358A"/>
    <w:rsid w:val="0071785D"/>
    <w:rsid w:val="007E2E14"/>
    <w:rsid w:val="007E48EF"/>
    <w:rsid w:val="007E6845"/>
    <w:rsid w:val="007F574B"/>
    <w:rsid w:val="007F65D6"/>
    <w:rsid w:val="00850BD1"/>
    <w:rsid w:val="00860CDE"/>
    <w:rsid w:val="008A2E0C"/>
    <w:rsid w:val="008B442E"/>
    <w:rsid w:val="008C4893"/>
    <w:rsid w:val="009173E5"/>
    <w:rsid w:val="00936E83"/>
    <w:rsid w:val="0095732F"/>
    <w:rsid w:val="00971F88"/>
    <w:rsid w:val="009A1171"/>
    <w:rsid w:val="009C512B"/>
    <w:rsid w:val="00A52C34"/>
    <w:rsid w:val="00AC24DF"/>
    <w:rsid w:val="00AC5A18"/>
    <w:rsid w:val="00B17432"/>
    <w:rsid w:val="00B57EBA"/>
    <w:rsid w:val="00B664CE"/>
    <w:rsid w:val="00B745DC"/>
    <w:rsid w:val="00BB7EFB"/>
    <w:rsid w:val="00BE0BF1"/>
    <w:rsid w:val="00BF7824"/>
    <w:rsid w:val="00C160A9"/>
    <w:rsid w:val="00C2402A"/>
    <w:rsid w:val="00C3083E"/>
    <w:rsid w:val="00C36FE6"/>
    <w:rsid w:val="00C46D80"/>
    <w:rsid w:val="00C52D64"/>
    <w:rsid w:val="00C543BC"/>
    <w:rsid w:val="00C60882"/>
    <w:rsid w:val="00C72AA8"/>
    <w:rsid w:val="00C84576"/>
    <w:rsid w:val="00CF611F"/>
    <w:rsid w:val="00D13DC7"/>
    <w:rsid w:val="00D51EDC"/>
    <w:rsid w:val="00D607CF"/>
    <w:rsid w:val="00D800D3"/>
    <w:rsid w:val="00DF7923"/>
    <w:rsid w:val="00E40A98"/>
    <w:rsid w:val="00E643D8"/>
    <w:rsid w:val="00E64989"/>
    <w:rsid w:val="00E71574"/>
    <w:rsid w:val="00E80DCD"/>
    <w:rsid w:val="00EA2715"/>
    <w:rsid w:val="00EB050C"/>
    <w:rsid w:val="00EB0C8F"/>
    <w:rsid w:val="00EE7C94"/>
    <w:rsid w:val="00EF1E0F"/>
    <w:rsid w:val="00EF73A0"/>
    <w:rsid w:val="00F068CC"/>
    <w:rsid w:val="00FF348C"/>
    <w:rsid w:val="2E9D566E"/>
    <w:rsid w:val="5C50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1266653-671A-46E5-AD4B-F00C15B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3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381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38135C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38135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381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381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381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381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38135C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3813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135C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38135C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01762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358</Words>
  <Characters>2046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10</cp:revision>
  <cp:lastPrinted>2019-06-18T06:29:00Z</cp:lastPrinted>
  <dcterms:created xsi:type="dcterms:W3CDTF">2019-06-11T09:35:00Z</dcterms:created>
  <dcterms:modified xsi:type="dcterms:W3CDTF">2019-06-19T06:14:00Z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