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BE4CA4" w:rsidRDefault="004354DC" w:rsidP="007240CE">
            <w:pPr>
              <w:jc w:val="center"/>
              <w:rPr>
                <w:b/>
                <w:i/>
              </w:rPr>
            </w:pPr>
            <w:r w:rsidRPr="004D746B">
              <w:rPr>
                <w:b/>
                <w:i/>
                <w:sz w:val="22"/>
                <w:szCs w:val="22"/>
              </w:rPr>
              <w:t xml:space="preserve">          </w:t>
            </w:r>
          </w:p>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BE4CA4" w:rsidRDefault="00BE4CA4" w:rsidP="007240CE">
            <w:pPr>
              <w:spacing w:after="200" w:line="276" w:lineRule="auto"/>
              <w:rPr>
                <w:noProof/>
                <w:spacing w:val="20"/>
              </w:rPr>
            </w:pPr>
          </w:p>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BE4CA4" w:rsidP="007240CE">
            <w:pPr>
              <w:jc w:val="center"/>
              <w:rPr>
                <w:rFonts w:eastAsia="Calibri"/>
                <w:spacing w:val="20"/>
                <w:lang w:eastAsia="en-US"/>
              </w:rPr>
            </w:pPr>
            <w:r>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rsidR="00885B30">
        <w:t xml:space="preserve">  26 </w:t>
      </w:r>
      <w:r w:rsidR="00BE4CA4">
        <w:t>августа</w:t>
      </w:r>
      <w:r w:rsidRPr="00F85FFF">
        <w:t xml:space="preserve"> 202</w:t>
      </w:r>
      <w:r>
        <w:t>2</w:t>
      </w:r>
      <w:r w:rsidRPr="006301F9">
        <w:t xml:space="preserve"> года</w:t>
      </w:r>
    </w:p>
    <w:p w:rsidR="00783118" w:rsidRPr="00C55A46" w:rsidRDefault="00783118" w:rsidP="00783118">
      <w:pPr>
        <w:tabs>
          <w:tab w:val="left" w:pos="8590"/>
        </w:tabs>
        <w:jc w:val="right"/>
        <w:rPr>
          <w:sz w:val="22"/>
          <w:szCs w:val="22"/>
        </w:rPr>
      </w:pPr>
    </w:p>
    <w:p w:rsidR="002D3DCC" w:rsidRPr="00AA2CA3" w:rsidRDefault="002D3DCC" w:rsidP="002D3DCC">
      <w:pPr>
        <w:contextualSpacing/>
        <w:jc w:val="center"/>
        <w:rPr>
          <w:b/>
          <w:sz w:val="26"/>
          <w:szCs w:val="26"/>
        </w:rPr>
      </w:pPr>
      <w:bookmarkStart w:id="0" w:name="_GoBack"/>
      <w:r w:rsidRPr="00AA2CA3">
        <w:rPr>
          <w:b/>
          <w:sz w:val="26"/>
          <w:szCs w:val="26"/>
        </w:rPr>
        <w:t xml:space="preserve">О внесении изменений в решение Совета депутатов муниципального образования «Муниципальный округ Сюмсинский район Удмуртской Республики» от 27 сентября 2021 года № 7 «О формировании  постоянных комиссий Совета депутатов муниципального образования «Муниципальный округ Сюмсинский район Удмуртской Республики» </w:t>
      </w:r>
    </w:p>
    <w:p w:rsidR="002D3DCC" w:rsidRPr="00644EE8" w:rsidRDefault="002D3DCC" w:rsidP="002D3DCC">
      <w:pPr>
        <w:jc w:val="center"/>
        <w:outlineLvl w:val="0"/>
        <w:rPr>
          <w:b/>
          <w:sz w:val="28"/>
          <w:szCs w:val="28"/>
        </w:rPr>
      </w:pPr>
    </w:p>
    <w:p w:rsidR="002D3DCC" w:rsidRPr="00197124" w:rsidRDefault="002D3DCC" w:rsidP="002D3DCC">
      <w:pPr>
        <w:contextualSpacing/>
        <w:jc w:val="both"/>
        <w:rPr>
          <w:sz w:val="26"/>
          <w:szCs w:val="26"/>
        </w:rPr>
      </w:pPr>
      <w:r w:rsidRPr="00644EE8">
        <w:rPr>
          <w:sz w:val="28"/>
          <w:szCs w:val="28"/>
        </w:rPr>
        <w:tab/>
      </w:r>
      <w:r w:rsidRPr="00197124">
        <w:rPr>
          <w:sz w:val="26"/>
          <w:szCs w:val="26"/>
        </w:rPr>
        <w:t xml:space="preserve">       В связи с досрочным прекращением полномочий депутат</w:t>
      </w:r>
      <w:r>
        <w:rPr>
          <w:sz w:val="26"/>
          <w:szCs w:val="26"/>
        </w:rPr>
        <w:t>ов</w:t>
      </w:r>
      <w:r w:rsidRPr="00197124">
        <w:rPr>
          <w:sz w:val="26"/>
          <w:szCs w:val="26"/>
        </w:rPr>
        <w:t xml:space="preserve"> Совета депутатов муниципального образования «Муниципальный округ Сюмсинский район Удмуртской Республики» первого созыва </w:t>
      </w:r>
    </w:p>
    <w:p w:rsidR="002D3DCC" w:rsidRPr="00644EE8" w:rsidRDefault="002D3DCC" w:rsidP="002D3DCC">
      <w:pPr>
        <w:pStyle w:val="ConsPlusNormal"/>
        <w:ind w:firstLine="540"/>
        <w:jc w:val="both"/>
        <w:rPr>
          <w:rFonts w:ascii="Times New Roman" w:hAnsi="Times New Roman"/>
          <w:sz w:val="28"/>
          <w:szCs w:val="28"/>
        </w:rPr>
      </w:pPr>
    </w:p>
    <w:p w:rsidR="002D3DCC" w:rsidRPr="00AA2CA3" w:rsidRDefault="002D3DCC" w:rsidP="002D3DCC">
      <w:pPr>
        <w:jc w:val="center"/>
        <w:rPr>
          <w:sz w:val="26"/>
          <w:szCs w:val="26"/>
        </w:rPr>
      </w:pPr>
      <w:r w:rsidRPr="00AA2CA3">
        <w:rPr>
          <w:sz w:val="26"/>
          <w:szCs w:val="26"/>
        </w:rPr>
        <w:t>Совет депутатов муниципального образования «Муниципальный округ Сюмсинский район Удмуртской Республики»  РЕШИЛ:</w:t>
      </w:r>
    </w:p>
    <w:p w:rsidR="002D3DCC" w:rsidRPr="00AA2CA3" w:rsidRDefault="002D3DCC" w:rsidP="002D3DCC">
      <w:pPr>
        <w:jc w:val="center"/>
        <w:rPr>
          <w:sz w:val="26"/>
          <w:szCs w:val="26"/>
        </w:rPr>
      </w:pPr>
    </w:p>
    <w:p w:rsidR="002D3DCC" w:rsidRPr="00197124" w:rsidRDefault="002D3DCC" w:rsidP="002D3DCC">
      <w:pPr>
        <w:jc w:val="both"/>
        <w:rPr>
          <w:sz w:val="26"/>
          <w:szCs w:val="26"/>
        </w:rPr>
      </w:pPr>
      <w:r w:rsidRPr="00771609">
        <w:rPr>
          <w:sz w:val="28"/>
          <w:szCs w:val="28"/>
        </w:rPr>
        <w:t xml:space="preserve">         </w:t>
      </w:r>
      <w:r w:rsidRPr="00197124">
        <w:rPr>
          <w:sz w:val="26"/>
          <w:szCs w:val="26"/>
        </w:rPr>
        <w:t xml:space="preserve">Внести  в пункт </w:t>
      </w:r>
      <w:r w:rsidR="00D1162F">
        <w:rPr>
          <w:sz w:val="26"/>
          <w:szCs w:val="26"/>
        </w:rPr>
        <w:t>1</w:t>
      </w:r>
      <w:r w:rsidRPr="00197124">
        <w:rPr>
          <w:sz w:val="26"/>
          <w:szCs w:val="26"/>
        </w:rPr>
        <w:t xml:space="preserve">  решения Совета депутатов муниципального образования «Муниципальный округ Сюмсинский район Удмуртской Республики» от 27 сентября 2021 года № 7 «О формировании  постоянных комиссий Совета депутатов муниципального образования «Муниципальный округ Сюмсинский район Удмуртской Республики» следующие изменения:</w:t>
      </w:r>
    </w:p>
    <w:p w:rsidR="002D3DCC" w:rsidRPr="00197124" w:rsidRDefault="002D3DCC" w:rsidP="002D3DCC">
      <w:pPr>
        <w:contextualSpacing/>
        <w:jc w:val="both"/>
        <w:rPr>
          <w:bCs/>
          <w:sz w:val="26"/>
          <w:szCs w:val="26"/>
        </w:rPr>
      </w:pPr>
      <w:r w:rsidRPr="00197124">
        <w:rPr>
          <w:sz w:val="26"/>
          <w:szCs w:val="26"/>
        </w:rPr>
        <w:t xml:space="preserve"> - вывести из состава постоянной комиссии Совета депутатов муниципального образования «Муниципальный округ Сюмсинский район Удмуртской Республики» по </w:t>
      </w:r>
      <w:r>
        <w:rPr>
          <w:sz w:val="26"/>
          <w:szCs w:val="26"/>
        </w:rPr>
        <w:t>экономической политике, бюджету, налогам и собственности</w:t>
      </w:r>
      <w:r w:rsidRPr="00197124">
        <w:rPr>
          <w:sz w:val="26"/>
          <w:szCs w:val="26"/>
        </w:rPr>
        <w:t xml:space="preserve"> </w:t>
      </w:r>
      <w:r>
        <w:rPr>
          <w:sz w:val="26"/>
          <w:szCs w:val="26"/>
        </w:rPr>
        <w:t>Иванову Кристину Игоревну</w:t>
      </w:r>
      <w:r w:rsidRPr="00197124">
        <w:rPr>
          <w:sz w:val="26"/>
          <w:szCs w:val="26"/>
        </w:rPr>
        <w:t>;</w:t>
      </w:r>
    </w:p>
    <w:p w:rsidR="002D3DCC" w:rsidRDefault="002D3DCC" w:rsidP="002D3DCC">
      <w:pPr>
        <w:pStyle w:val="a3"/>
        <w:ind w:firstLine="0"/>
        <w:contextualSpacing/>
        <w:rPr>
          <w:sz w:val="26"/>
          <w:szCs w:val="26"/>
        </w:rPr>
      </w:pPr>
      <w:r w:rsidRPr="00197124">
        <w:rPr>
          <w:sz w:val="26"/>
          <w:szCs w:val="26"/>
        </w:rPr>
        <w:t xml:space="preserve">- ввести в состав постоянной комиссии Совета депутатов муниципального образования «Муниципальный округ Сюмсинский район Удмуртской Республики» по </w:t>
      </w:r>
      <w:r>
        <w:rPr>
          <w:sz w:val="26"/>
          <w:szCs w:val="26"/>
        </w:rPr>
        <w:t>экономической политике, бюджету, налогам и собственности</w:t>
      </w:r>
      <w:r w:rsidRPr="00197124">
        <w:rPr>
          <w:sz w:val="26"/>
          <w:szCs w:val="26"/>
        </w:rPr>
        <w:t xml:space="preserve"> </w:t>
      </w:r>
      <w:r>
        <w:rPr>
          <w:sz w:val="26"/>
          <w:szCs w:val="26"/>
        </w:rPr>
        <w:t>Козырева Виталия Олеговича.</w:t>
      </w:r>
    </w:p>
    <w:p w:rsidR="002D3DCC" w:rsidRPr="00197124" w:rsidRDefault="002D3DCC" w:rsidP="002D3DCC">
      <w:pPr>
        <w:pStyle w:val="a3"/>
        <w:ind w:firstLine="0"/>
        <w:contextualSpacing/>
        <w:rPr>
          <w:sz w:val="26"/>
          <w:szCs w:val="26"/>
        </w:rPr>
      </w:pPr>
    </w:p>
    <w:p w:rsidR="002D3DCC" w:rsidRPr="00AA2CA3" w:rsidRDefault="002D3DCC" w:rsidP="002D3DCC">
      <w:pPr>
        <w:autoSpaceDE w:val="0"/>
        <w:rPr>
          <w:sz w:val="26"/>
          <w:szCs w:val="26"/>
        </w:rPr>
      </w:pPr>
      <w:r w:rsidRPr="00AA2CA3">
        <w:rPr>
          <w:sz w:val="26"/>
          <w:szCs w:val="26"/>
        </w:rPr>
        <w:t>Председатель Совета депутатов</w:t>
      </w:r>
    </w:p>
    <w:p w:rsidR="002D3DCC" w:rsidRPr="00AA2CA3" w:rsidRDefault="002D3DCC" w:rsidP="002D3DCC">
      <w:pPr>
        <w:autoSpaceDE w:val="0"/>
        <w:rPr>
          <w:sz w:val="26"/>
          <w:szCs w:val="26"/>
        </w:rPr>
      </w:pPr>
      <w:r w:rsidRPr="00AA2CA3">
        <w:rPr>
          <w:sz w:val="26"/>
          <w:szCs w:val="26"/>
        </w:rPr>
        <w:t>муниципального образования</w:t>
      </w:r>
    </w:p>
    <w:p w:rsidR="002D3DCC" w:rsidRPr="00AA2CA3" w:rsidRDefault="002D3DCC" w:rsidP="002D3DCC">
      <w:pPr>
        <w:autoSpaceDE w:val="0"/>
        <w:rPr>
          <w:sz w:val="26"/>
          <w:szCs w:val="26"/>
        </w:rPr>
      </w:pPr>
      <w:r w:rsidRPr="00AA2CA3">
        <w:rPr>
          <w:sz w:val="26"/>
          <w:szCs w:val="26"/>
        </w:rPr>
        <w:t>«Муниципальный округ Сюмсинский</w:t>
      </w:r>
    </w:p>
    <w:p w:rsidR="002D3DCC" w:rsidRPr="00AA2CA3" w:rsidRDefault="002D3DCC" w:rsidP="002D3DCC">
      <w:pPr>
        <w:autoSpaceDE w:val="0"/>
        <w:rPr>
          <w:sz w:val="26"/>
          <w:szCs w:val="26"/>
        </w:rPr>
      </w:pPr>
      <w:r w:rsidRPr="00AA2CA3">
        <w:rPr>
          <w:sz w:val="26"/>
          <w:szCs w:val="26"/>
        </w:rPr>
        <w:t xml:space="preserve"> район Удмуртской Республики»                                                    </w:t>
      </w:r>
      <w:r>
        <w:rPr>
          <w:sz w:val="26"/>
          <w:szCs w:val="26"/>
        </w:rPr>
        <w:t xml:space="preserve">          </w:t>
      </w:r>
      <w:r w:rsidRPr="00AA2CA3">
        <w:rPr>
          <w:sz w:val="26"/>
          <w:szCs w:val="26"/>
        </w:rPr>
        <w:t xml:space="preserve">    А.Л.Пантюхин</w:t>
      </w:r>
    </w:p>
    <w:p w:rsidR="002D3DCC" w:rsidRPr="00AA2CA3" w:rsidRDefault="002D3DCC" w:rsidP="002D3DCC">
      <w:pPr>
        <w:autoSpaceDE w:val="0"/>
        <w:rPr>
          <w:sz w:val="26"/>
          <w:szCs w:val="26"/>
        </w:rPr>
      </w:pPr>
    </w:p>
    <w:p w:rsidR="00E81B2C" w:rsidRPr="000F2D8B" w:rsidRDefault="00E81B2C" w:rsidP="00E81B2C">
      <w:pPr>
        <w:pStyle w:val="ConsPlusNonformat"/>
        <w:widowControl/>
        <w:jc w:val="both"/>
        <w:rPr>
          <w:rFonts w:ascii="Times New Roman" w:hAnsi="Times New Roman" w:cs="Times New Roman"/>
          <w:sz w:val="26"/>
          <w:szCs w:val="26"/>
        </w:rPr>
      </w:pPr>
    </w:p>
    <w:bookmarkEnd w:id="0"/>
    <w:p w:rsidR="00E81B2C" w:rsidRPr="000F2D8B" w:rsidRDefault="00E81B2C" w:rsidP="00E81B2C">
      <w:pPr>
        <w:jc w:val="both"/>
        <w:rPr>
          <w:sz w:val="26"/>
          <w:szCs w:val="26"/>
        </w:rPr>
      </w:pPr>
      <w:r w:rsidRPr="000F2D8B">
        <w:rPr>
          <w:sz w:val="26"/>
          <w:szCs w:val="26"/>
        </w:rPr>
        <w:t xml:space="preserve">      </w:t>
      </w:r>
      <w:r>
        <w:rPr>
          <w:sz w:val="26"/>
          <w:szCs w:val="26"/>
        </w:rPr>
        <w:t xml:space="preserve">  </w:t>
      </w:r>
      <w:r w:rsidRPr="000F2D8B">
        <w:rPr>
          <w:sz w:val="26"/>
          <w:szCs w:val="26"/>
        </w:rPr>
        <w:t xml:space="preserve"> с.Сюмси</w:t>
      </w:r>
    </w:p>
    <w:p w:rsidR="00E81B2C" w:rsidRPr="000F2D8B" w:rsidRDefault="00E81B2C" w:rsidP="00E81B2C">
      <w:pPr>
        <w:jc w:val="both"/>
        <w:rPr>
          <w:sz w:val="26"/>
          <w:szCs w:val="26"/>
        </w:rPr>
      </w:pPr>
      <w:r>
        <w:rPr>
          <w:sz w:val="26"/>
          <w:szCs w:val="26"/>
        </w:rPr>
        <w:t>26</w:t>
      </w:r>
      <w:r w:rsidRPr="000F2D8B">
        <w:rPr>
          <w:sz w:val="26"/>
          <w:szCs w:val="26"/>
        </w:rPr>
        <w:t xml:space="preserve"> августа  2022 года </w:t>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p>
    <w:p w:rsidR="00E81B2C" w:rsidRPr="000F2D8B" w:rsidRDefault="00E81B2C" w:rsidP="00E81B2C">
      <w:pPr>
        <w:jc w:val="both"/>
        <w:rPr>
          <w:sz w:val="26"/>
          <w:szCs w:val="26"/>
        </w:rPr>
      </w:pPr>
      <w:r w:rsidRPr="000F2D8B">
        <w:rPr>
          <w:sz w:val="26"/>
          <w:szCs w:val="26"/>
        </w:rPr>
        <w:t xml:space="preserve">           № </w:t>
      </w:r>
      <w:r>
        <w:rPr>
          <w:sz w:val="26"/>
          <w:szCs w:val="26"/>
        </w:rPr>
        <w:t>1</w:t>
      </w:r>
      <w:r w:rsidR="002D3DCC">
        <w:rPr>
          <w:sz w:val="26"/>
          <w:szCs w:val="26"/>
        </w:rPr>
        <w:t>6</w:t>
      </w:r>
      <w:r>
        <w:rPr>
          <w:sz w:val="26"/>
          <w:szCs w:val="26"/>
        </w:rPr>
        <w:t>7</w:t>
      </w:r>
    </w:p>
    <w:sectPr w:rsidR="00E81B2C" w:rsidRPr="000F2D8B" w:rsidSect="00222B36">
      <w:headerReference w:type="default" r:id="rId8"/>
      <w:pgSz w:w="11906" w:h="16838"/>
      <w:pgMar w:top="567"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2C7" w:rsidRDefault="00C832C7" w:rsidP="00885B30">
      <w:r>
        <w:separator/>
      </w:r>
    </w:p>
  </w:endnote>
  <w:endnote w:type="continuationSeparator" w:id="1">
    <w:p w:rsidR="00C832C7" w:rsidRDefault="00C832C7"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2C7" w:rsidRDefault="00C832C7" w:rsidP="00885B30">
      <w:r>
        <w:separator/>
      </w:r>
    </w:p>
  </w:footnote>
  <w:footnote w:type="continuationSeparator" w:id="1">
    <w:p w:rsidR="00C832C7" w:rsidRDefault="00C832C7"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C6483F">
        <w:pPr>
          <w:pStyle w:val="ac"/>
          <w:jc w:val="center"/>
        </w:pPr>
        <w:fldSimple w:instr=" PAGE   \* MERGEFORMAT ">
          <w:r w:rsidR="002D3DCC">
            <w:rPr>
              <w:noProof/>
            </w:rPr>
            <w:t>2</w:t>
          </w:r>
        </w:fldSimple>
      </w:p>
    </w:sdtContent>
  </w:sdt>
  <w:p w:rsidR="00885B30" w:rsidRDefault="00885B3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38FE2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3">
    <w:nsid w:val="0111260C"/>
    <w:multiLevelType w:val="hybridMultilevel"/>
    <w:tmpl w:val="E2FC75EE"/>
    <w:lvl w:ilvl="0" w:tplc="B2782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F31BAB"/>
    <w:multiLevelType w:val="hybridMultilevel"/>
    <w:tmpl w:val="2B0AAB38"/>
    <w:lvl w:ilvl="0" w:tplc="1130CD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DB169A"/>
    <w:multiLevelType w:val="hybridMultilevel"/>
    <w:tmpl w:val="200E3E5C"/>
    <w:lvl w:ilvl="0" w:tplc="7EDC47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AFA5385"/>
    <w:multiLevelType w:val="hybridMultilevel"/>
    <w:tmpl w:val="D6B8CE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8A616F"/>
    <w:multiLevelType w:val="hybridMultilevel"/>
    <w:tmpl w:val="2806ED6E"/>
    <w:lvl w:ilvl="0" w:tplc="FFFFFFFF">
      <w:start w:val="1"/>
      <w:numFmt w:val="decimal"/>
      <w:lvlText w:val="%1."/>
      <w:lvlJc w:val="left"/>
      <w:pPr>
        <w:tabs>
          <w:tab w:val="num" w:pos="945"/>
        </w:tabs>
        <w:ind w:left="945" w:hanging="58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333E5F"/>
    <w:multiLevelType w:val="hybridMultilevel"/>
    <w:tmpl w:val="B2FCDF1C"/>
    <w:lvl w:ilvl="0" w:tplc="EEB0714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161DB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0EB3099D"/>
    <w:multiLevelType w:val="multilevel"/>
    <w:tmpl w:val="F902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76C86"/>
    <w:multiLevelType w:val="hybridMultilevel"/>
    <w:tmpl w:val="3640B338"/>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2">
    <w:nsid w:val="19480375"/>
    <w:multiLevelType w:val="hybridMultilevel"/>
    <w:tmpl w:val="F8044AD4"/>
    <w:lvl w:ilvl="0" w:tplc="0419000F">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1C744864"/>
    <w:multiLevelType w:val="singleLevel"/>
    <w:tmpl w:val="0419000F"/>
    <w:lvl w:ilvl="0">
      <w:start w:val="2"/>
      <w:numFmt w:val="decimal"/>
      <w:lvlText w:val="%1."/>
      <w:lvlJc w:val="left"/>
      <w:pPr>
        <w:tabs>
          <w:tab w:val="num" w:pos="360"/>
        </w:tabs>
        <w:ind w:left="360" w:hanging="360"/>
      </w:pPr>
    </w:lvl>
  </w:abstractNum>
  <w:abstractNum w:abstractNumId="14">
    <w:nsid w:val="1DE3366D"/>
    <w:multiLevelType w:val="hybridMultilevel"/>
    <w:tmpl w:val="C172D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860EB3"/>
    <w:multiLevelType w:val="hybridMultilevel"/>
    <w:tmpl w:val="A3EAD5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FB931CE"/>
    <w:multiLevelType w:val="hybridMultilevel"/>
    <w:tmpl w:val="D280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26987"/>
    <w:multiLevelType w:val="hybridMultilevel"/>
    <w:tmpl w:val="CAF2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194F68"/>
    <w:multiLevelType w:val="hybridMultilevel"/>
    <w:tmpl w:val="26B206C4"/>
    <w:lvl w:ilvl="0" w:tplc="E536EC9E">
      <w:start w:val="1"/>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2E33251B"/>
    <w:multiLevelType w:val="singleLevel"/>
    <w:tmpl w:val="5BC282B2"/>
    <w:lvl w:ilvl="0">
      <w:numFmt w:val="bullet"/>
      <w:lvlText w:val="-"/>
      <w:lvlJc w:val="left"/>
      <w:pPr>
        <w:tabs>
          <w:tab w:val="num" w:pos="360"/>
        </w:tabs>
        <w:ind w:left="360" w:hanging="360"/>
      </w:pPr>
      <w:rPr>
        <w:rFonts w:hint="default"/>
      </w:rPr>
    </w:lvl>
  </w:abstractNum>
  <w:abstractNum w:abstractNumId="20">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78380B"/>
    <w:multiLevelType w:val="hybridMultilevel"/>
    <w:tmpl w:val="2DF80A64"/>
    <w:lvl w:ilvl="0" w:tplc="FFFFFFFF">
      <w:start w:val="1"/>
      <w:numFmt w:val="decimal"/>
      <w:lvlText w:val="%1."/>
      <w:lvlJc w:val="left"/>
      <w:pPr>
        <w:tabs>
          <w:tab w:val="num" w:pos="757"/>
        </w:tabs>
        <w:ind w:left="757" w:hanging="360"/>
      </w:pPr>
      <w:rPr>
        <w:rFonts w:hint="default"/>
        <w:i w:val="0"/>
        <w:u w:val="none"/>
      </w:rPr>
    </w:lvl>
    <w:lvl w:ilvl="1" w:tplc="FFFFFFFF" w:tentative="1">
      <w:start w:val="1"/>
      <w:numFmt w:val="lowerLetter"/>
      <w:lvlText w:val="%2."/>
      <w:lvlJc w:val="left"/>
      <w:pPr>
        <w:tabs>
          <w:tab w:val="num" w:pos="1477"/>
        </w:tabs>
        <w:ind w:left="1477" w:hanging="360"/>
      </w:p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22">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7F7461"/>
    <w:multiLevelType w:val="hybridMultilevel"/>
    <w:tmpl w:val="AD344556"/>
    <w:lvl w:ilvl="0" w:tplc="529CC47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026401"/>
    <w:multiLevelType w:val="hybridMultilevel"/>
    <w:tmpl w:val="81204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A73560"/>
    <w:multiLevelType w:val="hybridMultilevel"/>
    <w:tmpl w:val="456E0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F1A12"/>
    <w:multiLevelType w:val="hybridMultilevel"/>
    <w:tmpl w:val="68E454BA"/>
    <w:lvl w:ilvl="0" w:tplc="D65E5C28">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C707C"/>
    <w:multiLevelType w:val="multilevel"/>
    <w:tmpl w:val="B3F66FF4"/>
    <w:lvl w:ilvl="0">
      <w:start w:val="2"/>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nsid w:val="528E63A7"/>
    <w:multiLevelType w:val="hybridMultilevel"/>
    <w:tmpl w:val="6BEE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0454C"/>
    <w:multiLevelType w:val="hybridMultilevel"/>
    <w:tmpl w:val="78B89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335EF8"/>
    <w:multiLevelType w:val="hybridMultilevel"/>
    <w:tmpl w:val="C6EA9BE8"/>
    <w:lvl w:ilvl="0" w:tplc="E5B85B18">
      <w:start w:val="1"/>
      <w:numFmt w:val="decimal"/>
      <w:lvlText w:val="%1."/>
      <w:lvlJc w:val="left"/>
      <w:pPr>
        <w:tabs>
          <w:tab w:val="num" w:pos="2880"/>
        </w:tabs>
        <w:ind w:left="2880" w:hanging="360"/>
      </w:pPr>
    </w:lvl>
    <w:lvl w:ilvl="1" w:tplc="04190019">
      <w:start w:val="1"/>
      <w:numFmt w:val="decimal"/>
      <w:lvlText w:val="%2."/>
      <w:lvlJc w:val="left"/>
      <w:pPr>
        <w:tabs>
          <w:tab w:val="num" w:pos="3240"/>
        </w:tabs>
        <w:ind w:left="3240" w:hanging="360"/>
      </w:pPr>
    </w:lvl>
    <w:lvl w:ilvl="2" w:tplc="0419001B">
      <w:start w:val="1"/>
      <w:numFmt w:val="decimal"/>
      <w:lvlText w:val="%3."/>
      <w:lvlJc w:val="left"/>
      <w:pPr>
        <w:tabs>
          <w:tab w:val="num" w:pos="3960"/>
        </w:tabs>
        <w:ind w:left="3960" w:hanging="360"/>
      </w:pPr>
    </w:lvl>
    <w:lvl w:ilvl="3" w:tplc="0419000F">
      <w:start w:val="1"/>
      <w:numFmt w:val="decimal"/>
      <w:lvlText w:val="%4."/>
      <w:lvlJc w:val="left"/>
      <w:pPr>
        <w:tabs>
          <w:tab w:val="num" w:pos="4680"/>
        </w:tabs>
        <w:ind w:left="4680" w:hanging="360"/>
      </w:pPr>
    </w:lvl>
    <w:lvl w:ilvl="4" w:tplc="04190019">
      <w:start w:val="1"/>
      <w:numFmt w:val="decimal"/>
      <w:lvlText w:val="%5."/>
      <w:lvlJc w:val="left"/>
      <w:pPr>
        <w:tabs>
          <w:tab w:val="num" w:pos="5400"/>
        </w:tabs>
        <w:ind w:left="5400" w:hanging="360"/>
      </w:pPr>
    </w:lvl>
    <w:lvl w:ilvl="5" w:tplc="0419001B">
      <w:start w:val="1"/>
      <w:numFmt w:val="decimal"/>
      <w:lvlText w:val="%6."/>
      <w:lvlJc w:val="left"/>
      <w:pPr>
        <w:tabs>
          <w:tab w:val="num" w:pos="6120"/>
        </w:tabs>
        <w:ind w:left="6120" w:hanging="360"/>
      </w:pPr>
    </w:lvl>
    <w:lvl w:ilvl="6" w:tplc="0419000F">
      <w:start w:val="1"/>
      <w:numFmt w:val="decimal"/>
      <w:lvlText w:val="%7."/>
      <w:lvlJc w:val="left"/>
      <w:pPr>
        <w:tabs>
          <w:tab w:val="num" w:pos="6840"/>
        </w:tabs>
        <w:ind w:left="6840" w:hanging="360"/>
      </w:pPr>
    </w:lvl>
    <w:lvl w:ilvl="7" w:tplc="04190019">
      <w:start w:val="1"/>
      <w:numFmt w:val="decimal"/>
      <w:lvlText w:val="%8."/>
      <w:lvlJc w:val="left"/>
      <w:pPr>
        <w:tabs>
          <w:tab w:val="num" w:pos="7560"/>
        </w:tabs>
        <w:ind w:left="7560" w:hanging="360"/>
      </w:pPr>
    </w:lvl>
    <w:lvl w:ilvl="8" w:tplc="0419001B">
      <w:start w:val="1"/>
      <w:numFmt w:val="decimal"/>
      <w:lvlText w:val="%9."/>
      <w:lvlJc w:val="left"/>
      <w:pPr>
        <w:tabs>
          <w:tab w:val="num" w:pos="8280"/>
        </w:tabs>
        <w:ind w:left="8280" w:hanging="360"/>
      </w:pPr>
    </w:lvl>
  </w:abstractNum>
  <w:abstractNum w:abstractNumId="33">
    <w:nsid w:val="5A2D460C"/>
    <w:multiLevelType w:val="hybridMultilevel"/>
    <w:tmpl w:val="E5C2FB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F164D1"/>
    <w:multiLevelType w:val="hybridMultilevel"/>
    <w:tmpl w:val="D790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7D74DC"/>
    <w:multiLevelType w:val="hybridMultilevel"/>
    <w:tmpl w:val="8CEA69C6"/>
    <w:lvl w:ilvl="0" w:tplc="19BA5DCA">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6">
    <w:nsid w:val="60C47C01"/>
    <w:multiLevelType w:val="multilevel"/>
    <w:tmpl w:val="ECD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C807E3"/>
    <w:multiLevelType w:val="multilevel"/>
    <w:tmpl w:val="A658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6F1894"/>
    <w:multiLevelType w:val="hybridMultilevel"/>
    <w:tmpl w:val="883AA0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66A3D3E"/>
    <w:multiLevelType w:val="hybridMultilevel"/>
    <w:tmpl w:val="7446070A"/>
    <w:lvl w:ilvl="0" w:tplc="50507B8A">
      <w:start w:val="1"/>
      <w:numFmt w:val="decimal"/>
      <w:lvlText w:val="%1."/>
      <w:lvlJc w:val="left"/>
      <w:pPr>
        <w:ind w:left="1636" w:hanging="360"/>
      </w:pPr>
      <w:rPr>
        <w:rFonts w:ascii="Times New Roman" w:eastAsia="Times New Roman" w:hAnsi="Times New Roman" w:cs="Times New Roman"/>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0">
    <w:nsid w:val="69EE1866"/>
    <w:multiLevelType w:val="hybridMultilevel"/>
    <w:tmpl w:val="C8F62B68"/>
    <w:lvl w:ilvl="0" w:tplc="0419000F">
      <w:start w:val="1"/>
      <w:numFmt w:val="decimal"/>
      <w:lvlText w:val="%1."/>
      <w:lvlJc w:val="left"/>
      <w:pPr>
        <w:tabs>
          <w:tab w:val="num" w:pos="1668"/>
        </w:tabs>
        <w:ind w:left="1668" w:hanging="960"/>
      </w:pPr>
      <w:rPr>
        <w:rFonts w:cs="Times New Roman" w:hint="default"/>
        <w:b w:val="0"/>
        <w:bCs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1">
    <w:nsid w:val="6A051EE7"/>
    <w:multiLevelType w:val="multilevel"/>
    <w:tmpl w:val="8B9A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31899"/>
    <w:multiLevelType w:val="hybridMultilevel"/>
    <w:tmpl w:val="6902E5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B92941"/>
    <w:multiLevelType w:val="hybridMultilevel"/>
    <w:tmpl w:val="25FCB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E93F7E"/>
    <w:multiLevelType w:val="hybridMultilevel"/>
    <w:tmpl w:val="3936362E"/>
    <w:lvl w:ilvl="0" w:tplc="7CBA85C4">
      <w:start w:val="1"/>
      <w:numFmt w:val="decimal"/>
      <w:lvlText w:val="%1."/>
      <w:lvlJc w:val="left"/>
      <w:pPr>
        <w:ind w:left="262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944FF6"/>
    <w:multiLevelType w:val="multilevel"/>
    <w:tmpl w:val="A070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8A2B25"/>
    <w:multiLevelType w:val="hybridMultilevel"/>
    <w:tmpl w:val="D368C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5"/>
  </w:num>
  <w:num w:numId="2">
    <w:abstractNumId w:val="20"/>
  </w:num>
  <w:num w:numId="3">
    <w:abstractNumId w:val="2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num>
  <w:num w:numId="8">
    <w:abstractNumId w:val="21"/>
  </w:num>
  <w:num w:numId="9">
    <w:abstractNumId w:val="19"/>
  </w:num>
  <w:num w:numId="10">
    <w:abstractNumId w:val="40"/>
  </w:num>
  <w:num w:numId="11">
    <w:abstractNumId w:val="7"/>
  </w:num>
  <w:num w:numId="12">
    <w:abstractNumId w:val="12"/>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35"/>
  </w:num>
  <w:num w:numId="15">
    <w:abstractNumId w:val="1"/>
  </w:num>
  <w:num w:numId="16">
    <w:abstractNumId w:val="25"/>
  </w:num>
  <w:num w:numId="17">
    <w:abstractNumId w:val="28"/>
  </w:num>
  <w:num w:numId="18">
    <w:abstractNumId w:val="31"/>
  </w:num>
  <w:num w:numId="19">
    <w:abstractNumId w:val="33"/>
  </w:num>
  <w:num w:numId="20">
    <w:abstractNumId w:val="4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num>
  <w:num w:numId="26">
    <w:abstractNumId w:val="36"/>
  </w:num>
  <w:num w:numId="27">
    <w:abstractNumId w:val="42"/>
  </w:num>
  <w:num w:numId="28">
    <w:abstractNumId w:val="5"/>
  </w:num>
  <w:num w:numId="29">
    <w:abstractNumId w:val="34"/>
  </w:num>
  <w:num w:numId="30">
    <w:abstractNumId w:val="44"/>
  </w:num>
  <w:num w:numId="31">
    <w:abstractNumId w:val="23"/>
  </w:num>
  <w:num w:numId="32">
    <w:abstractNumId w:val="18"/>
  </w:num>
  <w:num w:numId="33">
    <w:abstractNumId w:val="14"/>
  </w:num>
  <w:num w:numId="34">
    <w:abstractNumId w:val="17"/>
  </w:num>
  <w:num w:numId="35">
    <w:abstractNumId w:val="9"/>
  </w:num>
  <w:num w:numId="36">
    <w:abstractNumId w:val="3"/>
  </w:num>
  <w:num w:numId="37">
    <w:abstractNumId w:val="24"/>
  </w:num>
  <w:num w:numId="38">
    <w:abstractNumId w:val="26"/>
  </w:num>
  <w:num w:numId="39">
    <w:abstractNumId w:val="29"/>
  </w:num>
  <w:num w:numId="40">
    <w:abstractNumId w:val="47"/>
  </w:num>
  <w:num w:numId="41">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0"/>
  </w:num>
  <w:num w:numId="44">
    <w:abstractNumId w:val="41"/>
  </w:num>
  <w:num w:numId="45">
    <w:abstractNumId w:val="46"/>
  </w:num>
  <w:num w:numId="46">
    <w:abstractNumId w:val="37"/>
  </w:num>
  <w:num w:numId="47">
    <w:abstractNumId w:val="4"/>
  </w:num>
  <w:num w:numId="48">
    <w:abstractNumId w:val="30"/>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4447E"/>
    <w:rsid w:val="0005207E"/>
    <w:rsid w:val="00060098"/>
    <w:rsid w:val="00060F9C"/>
    <w:rsid w:val="000C428E"/>
    <w:rsid w:val="000D2C52"/>
    <w:rsid w:val="00163986"/>
    <w:rsid w:val="00222B36"/>
    <w:rsid w:val="00241F8E"/>
    <w:rsid w:val="00245409"/>
    <w:rsid w:val="002D0435"/>
    <w:rsid w:val="002D3DCC"/>
    <w:rsid w:val="002E2A53"/>
    <w:rsid w:val="0032054F"/>
    <w:rsid w:val="003207BD"/>
    <w:rsid w:val="00342D0C"/>
    <w:rsid w:val="003B33C6"/>
    <w:rsid w:val="003B4CE9"/>
    <w:rsid w:val="003E5B42"/>
    <w:rsid w:val="0040181E"/>
    <w:rsid w:val="004109DA"/>
    <w:rsid w:val="00422875"/>
    <w:rsid w:val="004354DC"/>
    <w:rsid w:val="0044274F"/>
    <w:rsid w:val="00510B71"/>
    <w:rsid w:val="0054478D"/>
    <w:rsid w:val="00634274"/>
    <w:rsid w:val="00652692"/>
    <w:rsid w:val="006A7B56"/>
    <w:rsid w:val="006E1452"/>
    <w:rsid w:val="00725C5C"/>
    <w:rsid w:val="00732FDF"/>
    <w:rsid w:val="00773DAE"/>
    <w:rsid w:val="00783118"/>
    <w:rsid w:val="007A771B"/>
    <w:rsid w:val="007B6561"/>
    <w:rsid w:val="0085051F"/>
    <w:rsid w:val="00872BA3"/>
    <w:rsid w:val="00885B30"/>
    <w:rsid w:val="008C0497"/>
    <w:rsid w:val="008C076D"/>
    <w:rsid w:val="009B12C4"/>
    <w:rsid w:val="009D201F"/>
    <w:rsid w:val="00A16A6C"/>
    <w:rsid w:val="00A814A5"/>
    <w:rsid w:val="00A8341C"/>
    <w:rsid w:val="00AB21B1"/>
    <w:rsid w:val="00AD64E0"/>
    <w:rsid w:val="00AE1292"/>
    <w:rsid w:val="00B40B03"/>
    <w:rsid w:val="00B94314"/>
    <w:rsid w:val="00BB086E"/>
    <w:rsid w:val="00BC5815"/>
    <w:rsid w:val="00BE3ACA"/>
    <w:rsid w:val="00BE4CA4"/>
    <w:rsid w:val="00C500EE"/>
    <w:rsid w:val="00C6483F"/>
    <w:rsid w:val="00C832C7"/>
    <w:rsid w:val="00C867A5"/>
    <w:rsid w:val="00CC4CA5"/>
    <w:rsid w:val="00CC6D17"/>
    <w:rsid w:val="00CD753B"/>
    <w:rsid w:val="00CF7D01"/>
    <w:rsid w:val="00D1162F"/>
    <w:rsid w:val="00D25DF7"/>
    <w:rsid w:val="00D757DF"/>
    <w:rsid w:val="00E27E8B"/>
    <w:rsid w:val="00E81B2C"/>
    <w:rsid w:val="00E86DD1"/>
    <w:rsid w:val="00EA6B3E"/>
    <w:rsid w:val="00F201B0"/>
    <w:rsid w:val="00F35F65"/>
    <w:rsid w:val="00FE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A53"/>
    <w:pPr>
      <w:keepNext/>
      <w:keepLines/>
      <w:spacing w:before="480" w:line="240" w:lineRule="atLeast"/>
      <w:outlineLvl w:val="0"/>
    </w:pPr>
    <w:rPr>
      <w:rFonts w:ascii="Cambria" w:hAnsi="Cambria"/>
      <w:b/>
      <w:color w:val="365F91"/>
      <w:sz w:val="28"/>
      <w:szCs w:val="28"/>
    </w:rPr>
  </w:style>
  <w:style w:type="paragraph" w:styleId="2">
    <w:name w:val="heading 2"/>
    <w:basedOn w:val="a"/>
    <w:link w:val="20"/>
    <w:qFormat/>
    <w:rsid w:val="002E2A53"/>
    <w:pPr>
      <w:spacing w:before="100" w:beforeAutospacing="1" w:after="100" w:afterAutospacing="1" w:line="240" w:lineRule="atLeast"/>
      <w:outlineLvl w:val="1"/>
    </w:pPr>
    <w:rPr>
      <w:b/>
      <w:bCs/>
      <w:sz w:val="36"/>
      <w:szCs w:val="36"/>
    </w:rPr>
  </w:style>
  <w:style w:type="paragraph" w:styleId="3">
    <w:name w:val="heading 3"/>
    <w:basedOn w:val="a"/>
    <w:next w:val="a"/>
    <w:link w:val="30"/>
    <w:qFormat/>
    <w:rsid w:val="002E2A53"/>
    <w:pPr>
      <w:keepNext/>
      <w:jc w:val="center"/>
      <w:outlineLvl w:val="2"/>
    </w:pPr>
    <w:rPr>
      <w:b/>
      <w:bCs/>
      <w:sz w:val="28"/>
      <w:szCs w:val="28"/>
    </w:rPr>
  </w:style>
  <w:style w:type="paragraph" w:styleId="4">
    <w:name w:val="heading 4"/>
    <w:basedOn w:val="a"/>
    <w:next w:val="a"/>
    <w:link w:val="40"/>
    <w:qFormat/>
    <w:rsid w:val="002E2A53"/>
    <w:pPr>
      <w:keepNext/>
      <w:jc w:val="center"/>
      <w:outlineLvl w:val="3"/>
    </w:pPr>
    <w:rPr>
      <w:sz w:val="28"/>
      <w:szCs w:val="28"/>
    </w:rPr>
  </w:style>
  <w:style w:type="paragraph" w:styleId="5">
    <w:name w:val="heading 5"/>
    <w:basedOn w:val="a"/>
    <w:link w:val="50"/>
    <w:uiPriority w:val="9"/>
    <w:qFormat/>
    <w:rsid w:val="002E2A53"/>
    <w:pPr>
      <w:spacing w:before="100" w:beforeAutospacing="1" w:after="100" w:afterAutospacing="1"/>
      <w:outlineLvl w:val="4"/>
    </w:pPr>
    <w:rPr>
      <w:b/>
      <w:bCs/>
      <w:sz w:val="20"/>
      <w:szCs w:val="20"/>
    </w:rPr>
  </w:style>
  <w:style w:type="paragraph" w:styleId="8">
    <w:name w:val="heading 8"/>
    <w:basedOn w:val="a"/>
    <w:next w:val="a"/>
    <w:link w:val="80"/>
    <w:qFormat/>
    <w:rsid w:val="002E2A53"/>
    <w:pPr>
      <w:keepNext/>
      <w:tabs>
        <w:tab w:val="left" w:pos="14459"/>
      </w:tabs>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rsid w:val="00783118"/>
    <w:pPr>
      <w:ind w:firstLine="720"/>
      <w:jc w:val="both"/>
    </w:pPr>
    <w:rPr>
      <w:sz w:val="28"/>
    </w:rPr>
  </w:style>
  <w:style w:type="character" w:customStyle="1" w:styleId="a4">
    <w:name w:val="Основной текст с отступом Знак"/>
    <w:aliases w:val="Основной текст 1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4354DC"/>
    <w:rPr>
      <w:rFonts w:ascii="Tahoma" w:hAnsi="Tahoma" w:cs="Tahoma"/>
      <w:sz w:val="16"/>
      <w:szCs w:val="16"/>
    </w:rPr>
  </w:style>
  <w:style w:type="character" w:customStyle="1" w:styleId="a8">
    <w:name w:val="Текст выноски Знак"/>
    <w:basedOn w:val="a0"/>
    <w:link w:val="a7"/>
    <w:uiPriority w:val="99"/>
    <w:semiHidden/>
    <w:rsid w:val="004354DC"/>
    <w:rPr>
      <w:rFonts w:ascii="Tahoma" w:eastAsia="Times New Roman" w:hAnsi="Tahoma" w:cs="Tahoma"/>
      <w:sz w:val="16"/>
      <w:szCs w:val="16"/>
      <w:lang w:eastAsia="ru-RU"/>
    </w:rPr>
  </w:style>
  <w:style w:type="paragraph" w:styleId="31">
    <w:name w:val="Body Text 3"/>
    <w:basedOn w:val="a"/>
    <w:link w:val="32"/>
    <w:unhideWhenUsed/>
    <w:rsid w:val="00BE4CA4"/>
    <w:pPr>
      <w:spacing w:after="120"/>
    </w:pPr>
    <w:rPr>
      <w:sz w:val="16"/>
      <w:szCs w:val="16"/>
    </w:rPr>
  </w:style>
  <w:style w:type="character" w:customStyle="1" w:styleId="32">
    <w:name w:val="Основной текст 3 Знак"/>
    <w:basedOn w:val="a0"/>
    <w:link w:val="31"/>
    <w:rsid w:val="00BE4CA4"/>
    <w:rPr>
      <w:rFonts w:ascii="Times New Roman" w:eastAsia="Times New Roman" w:hAnsi="Times New Roman" w:cs="Times New Roman"/>
      <w:sz w:val="16"/>
      <w:szCs w:val="16"/>
      <w:lang w:eastAsia="ru-RU"/>
    </w:rPr>
  </w:style>
  <w:style w:type="paragraph" w:styleId="a9">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BE4CA4"/>
    <w:rPr>
      <w:rFonts w:ascii="Courier New" w:hAnsi="Courier New" w:cs="Courier New"/>
      <w:sz w:val="20"/>
      <w:szCs w:val="20"/>
    </w:rPr>
  </w:style>
  <w:style w:type="character" w:customStyle="1" w:styleId="aa">
    <w:name w:val="Текст Знак"/>
    <w:basedOn w:val="a0"/>
    <w:link w:val="a9"/>
    <w:uiPriority w:val="99"/>
    <w:semiHidden/>
    <w:rsid w:val="00BE4CA4"/>
    <w:rPr>
      <w:rFonts w:ascii="Consolas" w:eastAsia="Times New Roman" w:hAnsi="Consolas" w:cs="Consolas"/>
      <w:sz w:val="21"/>
      <w:szCs w:val="21"/>
      <w:lang w:eastAsia="ru-RU"/>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9"/>
    <w:rsid w:val="00BE4CA4"/>
    <w:rPr>
      <w:rFonts w:ascii="Courier New" w:eastAsia="Times New Roman" w:hAnsi="Courier New" w:cs="Courier New"/>
      <w:sz w:val="20"/>
      <w:szCs w:val="20"/>
      <w:lang w:eastAsia="ru-RU"/>
    </w:rPr>
  </w:style>
  <w:style w:type="character" w:customStyle="1" w:styleId="ab">
    <w:name w:val="Основной текст_"/>
    <w:link w:val="11"/>
    <w:rsid w:val="00BE4CA4"/>
    <w:rPr>
      <w:sz w:val="25"/>
      <w:szCs w:val="25"/>
      <w:shd w:val="clear" w:color="auto" w:fill="FFFFFF"/>
    </w:rPr>
  </w:style>
  <w:style w:type="paragraph" w:customStyle="1" w:styleId="11">
    <w:name w:val="Основной текст1"/>
    <w:basedOn w:val="a"/>
    <w:link w:val="ab"/>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link w:val="ConsPlusNormal0"/>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885B30"/>
    <w:pPr>
      <w:tabs>
        <w:tab w:val="center" w:pos="4677"/>
        <w:tab w:val="right" w:pos="9355"/>
      </w:tabs>
    </w:pPr>
  </w:style>
  <w:style w:type="character" w:customStyle="1" w:styleId="ad">
    <w:name w:val="Верхний колонтитул Знак"/>
    <w:basedOn w:val="a0"/>
    <w:link w:val="ac"/>
    <w:uiPriority w:val="99"/>
    <w:rsid w:val="00885B30"/>
    <w:rPr>
      <w:rFonts w:ascii="Times New Roman" w:eastAsia="Times New Roman" w:hAnsi="Times New Roman" w:cs="Times New Roman"/>
      <w:sz w:val="24"/>
      <w:szCs w:val="24"/>
      <w:lang w:eastAsia="ru-RU"/>
    </w:rPr>
  </w:style>
  <w:style w:type="paragraph" w:styleId="ae">
    <w:name w:val="footer"/>
    <w:basedOn w:val="a"/>
    <w:link w:val="af"/>
    <w:unhideWhenUsed/>
    <w:rsid w:val="00885B30"/>
    <w:pPr>
      <w:tabs>
        <w:tab w:val="center" w:pos="4677"/>
        <w:tab w:val="right" w:pos="9355"/>
      </w:tabs>
    </w:pPr>
  </w:style>
  <w:style w:type="character" w:customStyle="1" w:styleId="af">
    <w:name w:val="Нижний колонтитул Знак"/>
    <w:basedOn w:val="a0"/>
    <w:link w:val="ae"/>
    <w:rsid w:val="00885B30"/>
    <w:rPr>
      <w:rFonts w:ascii="Times New Roman" w:eastAsia="Times New Roman" w:hAnsi="Times New Roman" w:cs="Times New Roman"/>
      <w:sz w:val="24"/>
      <w:szCs w:val="24"/>
      <w:lang w:eastAsia="ru-RU"/>
    </w:rPr>
  </w:style>
  <w:style w:type="paragraph" w:styleId="22">
    <w:name w:val="Body Text 2"/>
    <w:basedOn w:val="a"/>
    <w:link w:val="23"/>
    <w:unhideWhenUsed/>
    <w:rsid w:val="002E2A53"/>
    <w:pPr>
      <w:spacing w:after="120" w:line="480" w:lineRule="auto"/>
    </w:pPr>
  </w:style>
  <w:style w:type="character" w:customStyle="1" w:styleId="23">
    <w:name w:val="Основной текст 2 Знак"/>
    <w:basedOn w:val="a0"/>
    <w:link w:val="22"/>
    <w:rsid w:val="002E2A5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E2A53"/>
    <w:rPr>
      <w:rFonts w:ascii="Cambria" w:eastAsia="Times New Roman" w:hAnsi="Cambria" w:cs="Times New Roman"/>
      <w:b/>
      <w:color w:val="365F91"/>
      <w:sz w:val="28"/>
      <w:szCs w:val="28"/>
      <w:lang w:eastAsia="ru-RU"/>
    </w:rPr>
  </w:style>
  <w:style w:type="character" w:customStyle="1" w:styleId="20">
    <w:name w:val="Заголовок 2 Знак"/>
    <w:basedOn w:val="a0"/>
    <w:link w:val="2"/>
    <w:rsid w:val="002E2A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E2A5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E2A53"/>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2E2A5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2E2A53"/>
    <w:rPr>
      <w:rFonts w:ascii="Times New Roman" w:eastAsia="Times New Roman" w:hAnsi="Times New Roman" w:cs="Times New Roman"/>
      <w:sz w:val="28"/>
      <w:szCs w:val="20"/>
      <w:lang w:eastAsia="ru-RU"/>
    </w:rPr>
  </w:style>
  <w:style w:type="paragraph" w:customStyle="1" w:styleId="ConsPlusNonformat">
    <w:name w:val="ConsPlusNonformat"/>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2A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 с отступом Знак1"/>
    <w:basedOn w:val="a0"/>
    <w:uiPriority w:val="99"/>
    <w:semiHidden/>
    <w:rsid w:val="002E2A53"/>
    <w:rPr>
      <w:sz w:val="24"/>
      <w:szCs w:val="24"/>
    </w:rPr>
  </w:style>
  <w:style w:type="paragraph" w:customStyle="1" w:styleId="13">
    <w:name w:val="Обычный1"/>
    <w:rsid w:val="002E2A5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2E2A53"/>
    <w:rPr>
      <w:rFonts w:ascii="Arial" w:eastAsia="Times New Roman" w:hAnsi="Arial" w:cs="Arial"/>
      <w:sz w:val="20"/>
      <w:szCs w:val="20"/>
      <w:lang w:eastAsia="ru-RU"/>
    </w:rPr>
  </w:style>
  <w:style w:type="paragraph" w:customStyle="1" w:styleId="24">
    <w:name w:val="Обычный2"/>
    <w:rsid w:val="002E2A53"/>
    <w:pPr>
      <w:snapToGrid w:val="0"/>
      <w:spacing w:before="100" w:after="100" w:line="240" w:lineRule="auto"/>
    </w:pPr>
    <w:rPr>
      <w:rFonts w:ascii="Times New Roman" w:eastAsia="Times New Roman" w:hAnsi="Times New Roman" w:cs="Times New Roman"/>
      <w:sz w:val="24"/>
      <w:szCs w:val="20"/>
      <w:lang w:eastAsia="ru-RU"/>
    </w:rPr>
  </w:style>
  <w:style w:type="paragraph" w:styleId="af0">
    <w:name w:val="Body Text"/>
    <w:basedOn w:val="a"/>
    <w:link w:val="af1"/>
    <w:unhideWhenUsed/>
    <w:rsid w:val="002E2A53"/>
    <w:pPr>
      <w:spacing w:after="120"/>
    </w:pPr>
  </w:style>
  <w:style w:type="character" w:customStyle="1" w:styleId="af1">
    <w:name w:val="Основной текст Знак"/>
    <w:basedOn w:val="a0"/>
    <w:link w:val="af0"/>
    <w:rsid w:val="002E2A53"/>
    <w:rPr>
      <w:rFonts w:ascii="Times New Roman" w:eastAsia="Times New Roman" w:hAnsi="Times New Roman" w:cs="Times New Roman"/>
      <w:sz w:val="24"/>
      <w:szCs w:val="24"/>
      <w:lang w:eastAsia="ru-RU"/>
    </w:rPr>
  </w:style>
  <w:style w:type="character" w:styleId="af2">
    <w:name w:val="Strong"/>
    <w:uiPriority w:val="22"/>
    <w:qFormat/>
    <w:rsid w:val="002E2A53"/>
    <w:rPr>
      <w:b/>
      <w:bCs/>
    </w:rPr>
  </w:style>
  <w:style w:type="paragraph" w:styleId="af3">
    <w:name w:val="No Spacing"/>
    <w:link w:val="af4"/>
    <w:uiPriority w:val="1"/>
    <w:qFormat/>
    <w:rsid w:val="002E2A53"/>
    <w:pPr>
      <w:suppressAutoHyphens/>
      <w:spacing w:after="0" w:line="240" w:lineRule="auto"/>
    </w:pPr>
    <w:rPr>
      <w:rFonts w:ascii="Times New Roman" w:eastAsia="Times New Roman" w:hAnsi="Times New Roman" w:cs="Times New Roman"/>
      <w:bCs/>
      <w:sz w:val="24"/>
      <w:szCs w:val="24"/>
      <w:lang w:eastAsia="ar-SA"/>
    </w:rPr>
  </w:style>
  <w:style w:type="character" w:customStyle="1" w:styleId="a6">
    <w:name w:val="Абзац списка Знак"/>
    <w:link w:val="a5"/>
    <w:uiPriority w:val="34"/>
    <w:locked/>
    <w:rsid w:val="002E2A53"/>
    <w:rPr>
      <w:rFonts w:eastAsiaTheme="minorEastAsia"/>
      <w:lang w:eastAsia="ru-RU"/>
    </w:rPr>
  </w:style>
  <w:style w:type="paragraph" w:styleId="af5">
    <w:name w:val="TOC Heading"/>
    <w:basedOn w:val="1"/>
    <w:next w:val="a"/>
    <w:uiPriority w:val="39"/>
    <w:qFormat/>
    <w:rsid w:val="002E2A53"/>
    <w:pPr>
      <w:spacing w:line="276" w:lineRule="auto"/>
      <w:outlineLvl w:val="9"/>
    </w:pPr>
    <w:rPr>
      <w:bCs/>
    </w:rPr>
  </w:style>
  <w:style w:type="paragraph" w:customStyle="1" w:styleId="af6">
    <w:name w:val="Знак Знак"/>
    <w:basedOn w:val="a"/>
    <w:rsid w:val="002E2A53"/>
    <w:pPr>
      <w:spacing w:after="160" w:line="240" w:lineRule="exact"/>
    </w:pPr>
    <w:rPr>
      <w:rFonts w:ascii="Verdana" w:hAnsi="Verdana"/>
      <w:lang w:val="en-US" w:eastAsia="en-US"/>
    </w:rPr>
  </w:style>
  <w:style w:type="paragraph" w:styleId="25">
    <w:name w:val="Body Text Indent 2"/>
    <w:basedOn w:val="a"/>
    <w:link w:val="26"/>
    <w:rsid w:val="002E2A53"/>
    <w:pPr>
      <w:ind w:firstLine="720"/>
    </w:pPr>
    <w:rPr>
      <w:rFonts w:ascii="a_Typer" w:hAnsi="a_Typer"/>
    </w:rPr>
  </w:style>
  <w:style w:type="character" w:customStyle="1" w:styleId="26">
    <w:name w:val="Основной текст с отступом 2 Знак"/>
    <w:basedOn w:val="a0"/>
    <w:link w:val="25"/>
    <w:rsid w:val="002E2A53"/>
    <w:rPr>
      <w:rFonts w:ascii="a_Typer" w:eastAsia="Times New Roman" w:hAnsi="a_Typer" w:cs="Times New Roman"/>
      <w:sz w:val="24"/>
      <w:szCs w:val="24"/>
      <w:lang w:eastAsia="ru-RU"/>
    </w:rPr>
  </w:style>
  <w:style w:type="paragraph" w:styleId="33">
    <w:name w:val="Body Text Indent 3"/>
    <w:basedOn w:val="a"/>
    <w:link w:val="34"/>
    <w:rsid w:val="002E2A53"/>
    <w:pPr>
      <w:tabs>
        <w:tab w:val="left" w:pos="1134"/>
      </w:tabs>
      <w:ind w:firstLine="720"/>
    </w:pPr>
  </w:style>
  <w:style w:type="character" w:customStyle="1" w:styleId="34">
    <w:name w:val="Основной текст с отступом 3 Знак"/>
    <w:basedOn w:val="a0"/>
    <w:link w:val="33"/>
    <w:rsid w:val="002E2A53"/>
    <w:rPr>
      <w:rFonts w:ascii="Times New Roman" w:eastAsia="Times New Roman" w:hAnsi="Times New Roman" w:cs="Times New Roman"/>
      <w:sz w:val="24"/>
      <w:szCs w:val="24"/>
      <w:lang w:eastAsia="ru-RU"/>
    </w:rPr>
  </w:style>
  <w:style w:type="paragraph" w:customStyle="1" w:styleId="ConsNormal">
    <w:name w:val="ConsNormal"/>
    <w:rsid w:val="002E2A5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E2A5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7">
    <w:name w:val="Знак"/>
    <w:basedOn w:val="a"/>
    <w:rsid w:val="002E2A53"/>
    <w:pPr>
      <w:spacing w:after="160" w:line="240" w:lineRule="exact"/>
    </w:pPr>
    <w:rPr>
      <w:rFonts w:ascii="Verdana" w:hAnsi="Verdana"/>
      <w:lang w:val="en-US" w:eastAsia="en-US"/>
    </w:rPr>
  </w:style>
  <w:style w:type="paragraph" w:customStyle="1" w:styleId="af8">
    <w:name w:val="Знак Знак Знак Знак"/>
    <w:basedOn w:val="a"/>
    <w:rsid w:val="002E2A53"/>
    <w:pPr>
      <w:spacing w:after="160" w:line="240" w:lineRule="exact"/>
    </w:pPr>
    <w:rPr>
      <w:rFonts w:ascii="Verdana" w:hAnsi="Verdana"/>
      <w:lang w:val="en-US" w:eastAsia="en-US"/>
    </w:rPr>
  </w:style>
  <w:style w:type="paragraph" w:styleId="af9">
    <w:name w:val="caption"/>
    <w:basedOn w:val="a"/>
    <w:next w:val="a"/>
    <w:qFormat/>
    <w:rsid w:val="002E2A53"/>
    <w:pPr>
      <w:spacing w:before="120" w:after="120"/>
    </w:pPr>
    <w:rPr>
      <w:b/>
    </w:rPr>
  </w:style>
  <w:style w:type="paragraph" w:customStyle="1" w:styleId="14">
    <w:name w:val="Текст1"/>
    <w:basedOn w:val="a"/>
    <w:rsid w:val="002E2A53"/>
    <w:pPr>
      <w:overflowPunct w:val="0"/>
      <w:autoSpaceDE w:val="0"/>
      <w:autoSpaceDN w:val="0"/>
      <w:adjustRightInd w:val="0"/>
    </w:pPr>
    <w:rPr>
      <w:rFonts w:ascii="Courier New" w:hAnsi="Courier New"/>
      <w:sz w:val="20"/>
      <w:szCs w:val="20"/>
    </w:rPr>
  </w:style>
  <w:style w:type="paragraph" w:customStyle="1" w:styleId="ConsCell">
    <w:name w:val="ConsCell"/>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44">
    <w:name w:val="xl44"/>
    <w:basedOn w:val="a"/>
    <w:rsid w:val="002E2A5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a">
    <w:name w:val="Содержимое таблицы"/>
    <w:basedOn w:val="a"/>
    <w:rsid w:val="002E2A53"/>
    <w:pPr>
      <w:widowControl w:val="0"/>
      <w:suppressLineNumbers/>
      <w:suppressAutoHyphens/>
    </w:pPr>
    <w:rPr>
      <w:rFonts w:ascii="Arial" w:eastAsia="Lucida Sans Unicode" w:hAnsi="Arial"/>
      <w:kern w:val="2"/>
      <w:sz w:val="20"/>
    </w:rPr>
  </w:style>
  <w:style w:type="character" w:customStyle="1" w:styleId="15">
    <w:name w:val="Текст выноски Знак1"/>
    <w:basedOn w:val="a0"/>
    <w:uiPriority w:val="99"/>
    <w:semiHidden/>
    <w:rsid w:val="002E2A53"/>
    <w:rPr>
      <w:rFonts w:ascii="Tahoma" w:hAnsi="Tahoma" w:cs="Tahoma"/>
      <w:sz w:val="16"/>
      <w:szCs w:val="16"/>
    </w:rPr>
  </w:style>
  <w:style w:type="character" w:styleId="afb">
    <w:name w:val="page number"/>
    <w:basedOn w:val="a0"/>
    <w:rsid w:val="002E2A53"/>
  </w:style>
  <w:style w:type="paragraph" w:styleId="afc">
    <w:name w:val="Normal (Web)"/>
    <w:basedOn w:val="a"/>
    <w:rsid w:val="002E2A53"/>
    <w:pPr>
      <w:spacing w:before="100" w:beforeAutospacing="1" w:after="119"/>
    </w:pPr>
  </w:style>
  <w:style w:type="paragraph" w:customStyle="1" w:styleId="16">
    <w:name w:val="Без интервала1"/>
    <w:rsid w:val="002E2A53"/>
    <w:pPr>
      <w:spacing w:after="0" w:line="240" w:lineRule="auto"/>
    </w:pPr>
    <w:rPr>
      <w:rFonts w:ascii="Calibri" w:eastAsia="Calibri" w:hAnsi="Calibri" w:cs="Times New Roman"/>
      <w:lang w:eastAsia="ru-RU"/>
    </w:rPr>
  </w:style>
  <w:style w:type="character" w:styleId="afd">
    <w:name w:val="Hyperlink"/>
    <w:uiPriority w:val="99"/>
    <w:rsid w:val="002E2A53"/>
    <w:rPr>
      <w:color w:val="0000FF"/>
      <w:u w:val="single"/>
    </w:rPr>
  </w:style>
  <w:style w:type="character" w:customStyle="1" w:styleId="apple-converted-space">
    <w:name w:val="apple-converted-space"/>
    <w:basedOn w:val="a0"/>
    <w:rsid w:val="002E2A53"/>
  </w:style>
  <w:style w:type="paragraph" w:customStyle="1" w:styleId="consnormal0">
    <w:name w:val="consnormal"/>
    <w:basedOn w:val="a"/>
    <w:rsid w:val="002E2A53"/>
    <w:pPr>
      <w:spacing w:before="100" w:beforeAutospacing="1" w:after="100" w:afterAutospacing="1"/>
    </w:pPr>
  </w:style>
  <w:style w:type="numbering" w:customStyle="1" w:styleId="17">
    <w:name w:val="Нет списка1"/>
    <w:next w:val="a2"/>
    <w:uiPriority w:val="99"/>
    <w:semiHidden/>
    <w:unhideWhenUsed/>
    <w:rsid w:val="002E2A53"/>
  </w:style>
  <w:style w:type="table" w:customStyle="1" w:styleId="18">
    <w:name w:val="Сетка таблицы1"/>
    <w:basedOn w:val="a1"/>
    <w:next w:val="afe"/>
    <w:rsid w:val="002E2A5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uiPriority w:val="20"/>
    <w:qFormat/>
    <w:rsid w:val="002E2A53"/>
    <w:rPr>
      <w:i/>
      <w:iCs/>
    </w:rPr>
  </w:style>
  <w:style w:type="character" w:customStyle="1" w:styleId="reldate">
    <w:name w:val="rel_date"/>
    <w:basedOn w:val="a0"/>
    <w:rsid w:val="002E2A53"/>
  </w:style>
  <w:style w:type="character" w:customStyle="1" w:styleId="blindlabel">
    <w:name w:val="blind_label"/>
    <w:basedOn w:val="a0"/>
    <w:rsid w:val="002E2A53"/>
  </w:style>
  <w:style w:type="character" w:customStyle="1" w:styleId="19">
    <w:name w:val="Просмотренная гиперссылка1"/>
    <w:basedOn w:val="a0"/>
    <w:uiPriority w:val="99"/>
    <w:semiHidden/>
    <w:unhideWhenUsed/>
    <w:rsid w:val="002E2A53"/>
    <w:rPr>
      <w:color w:val="800080"/>
      <w:u w:val="single"/>
    </w:rPr>
  </w:style>
  <w:style w:type="character" w:customStyle="1" w:styleId="af4">
    <w:name w:val="Без интервала Знак"/>
    <w:link w:val="af3"/>
    <w:uiPriority w:val="1"/>
    <w:rsid w:val="002E2A53"/>
    <w:rPr>
      <w:rFonts w:ascii="Times New Roman" w:eastAsia="Times New Roman" w:hAnsi="Times New Roman" w:cs="Times New Roman"/>
      <w:bCs/>
      <w:sz w:val="24"/>
      <w:szCs w:val="24"/>
      <w:lang w:eastAsia="ar-SA"/>
    </w:rPr>
  </w:style>
  <w:style w:type="table" w:styleId="afe">
    <w:name w:val="Table Grid"/>
    <w:basedOn w:val="a1"/>
    <w:rsid w:val="002E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2E2A53"/>
    <w:rPr>
      <w:color w:val="800080" w:themeColor="followedHyperlink"/>
      <w:u w:val="single"/>
    </w:rPr>
  </w:style>
  <w:style w:type="character" w:customStyle="1" w:styleId="FontStyle20">
    <w:name w:val="Font Style20"/>
    <w:uiPriority w:val="99"/>
    <w:rsid w:val="00732FDF"/>
    <w:rPr>
      <w:rFonts w:ascii="Times New Roman" w:hAnsi="Times New Roman" w:cs="Times New Roman"/>
      <w:sz w:val="26"/>
      <w:szCs w:val="26"/>
    </w:rPr>
  </w:style>
  <w:style w:type="paragraph" w:customStyle="1" w:styleId="Style3">
    <w:name w:val="Style3"/>
    <w:basedOn w:val="a"/>
    <w:uiPriority w:val="99"/>
    <w:rsid w:val="00E81B2C"/>
    <w:pPr>
      <w:widowControl w:val="0"/>
      <w:autoSpaceDE w:val="0"/>
      <w:autoSpaceDN w:val="0"/>
      <w:adjustRightInd w:val="0"/>
      <w:spacing w:line="322" w:lineRule="exact"/>
      <w:ind w:firstLine="71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56"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1850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2022-10-04T06:48:00Z</cp:lastPrinted>
  <dcterms:created xsi:type="dcterms:W3CDTF">2022-08-29T07:33:00Z</dcterms:created>
  <dcterms:modified xsi:type="dcterms:W3CDTF">2022-10-04T06:48:00Z</dcterms:modified>
</cp:coreProperties>
</file>